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E9" w:rsidRDefault="00900DE9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Pr="00C968CD" w:rsidRDefault="00E17139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>
        <w:rPr>
          <w:rFonts w:ascii="Arial" w:hAnsi="Arial" w:cs="Arial"/>
          <w:b/>
          <w:bCs/>
          <w:sz w:val="32"/>
          <w:szCs w:val="32"/>
          <w:lang w:val="ru-RU"/>
        </w:rPr>
        <w:t>19</w:t>
      </w:r>
      <w:r w:rsidR="00C968CD">
        <w:rPr>
          <w:rFonts w:ascii="Arial" w:hAnsi="Arial" w:cs="Arial"/>
          <w:b/>
          <w:bCs/>
          <w:sz w:val="32"/>
          <w:szCs w:val="32"/>
          <w:lang w:val="ru-RU"/>
        </w:rPr>
        <w:t>.02</w:t>
      </w:r>
      <w:r>
        <w:rPr>
          <w:rFonts w:ascii="Arial" w:hAnsi="Arial" w:cs="Arial"/>
          <w:b/>
          <w:bCs/>
          <w:sz w:val="32"/>
          <w:szCs w:val="32"/>
          <w:lang w:val="ru-RU"/>
        </w:rPr>
        <w:t>.2025Г. № 15</w:t>
      </w:r>
    </w:p>
    <w:p w:rsidR="00C968CD" w:rsidRPr="00C968CD" w:rsidRDefault="00C968CD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968CD">
        <w:rPr>
          <w:rFonts w:ascii="Arial" w:hAnsi="Arial" w:cs="Arial"/>
          <w:b/>
          <w:bCs/>
          <w:sz w:val="32"/>
          <w:szCs w:val="32"/>
          <w:lang w:val="ru-RU"/>
        </w:rPr>
        <w:t>РОССИЙСКАЯ ФЕДЕРАЦИЯ</w:t>
      </w:r>
    </w:p>
    <w:p w:rsidR="00C968CD" w:rsidRPr="00C968CD" w:rsidRDefault="00C968CD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968CD">
        <w:rPr>
          <w:rFonts w:ascii="Arial" w:hAnsi="Arial" w:cs="Arial"/>
          <w:b/>
          <w:bCs/>
          <w:sz w:val="32"/>
          <w:szCs w:val="32"/>
          <w:lang w:val="ru-RU"/>
        </w:rPr>
        <w:t>ИРКУТСКАЯ ОБЛАСТЬ</w:t>
      </w:r>
    </w:p>
    <w:p w:rsidR="00C968CD" w:rsidRPr="00C968CD" w:rsidRDefault="00C968CD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968CD">
        <w:rPr>
          <w:rFonts w:ascii="Arial" w:hAnsi="Arial" w:cs="Arial"/>
          <w:b/>
          <w:bCs/>
          <w:sz w:val="32"/>
          <w:szCs w:val="32"/>
          <w:lang w:val="ru-RU"/>
        </w:rPr>
        <w:t>МУНИЦИПАЛЬНОЕ ОБРАЗОВАНИЕ</w:t>
      </w:r>
      <w:r w:rsidRPr="00C968CD">
        <w:rPr>
          <w:rFonts w:ascii="Arial" w:hAnsi="Arial" w:cs="Arial"/>
          <w:b/>
          <w:bCs/>
          <w:sz w:val="32"/>
          <w:szCs w:val="32"/>
          <w:lang w:val="ru-RU"/>
        </w:rPr>
        <w:br/>
        <w:t>«НИЖНЕУДИНСКИЙ РАЙОН»</w:t>
      </w:r>
    </w:p>
    <w:p w:rsidR="00C968CD" w:rsidRPr="00C968CD" w:rsidRDefault="00C968CD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968CD">
        <w:rPr>
          <w:rFonts w:ascii="Arial" w:hAnsi="Arial" w:cs="Arial"/>
          <w:b/>
          <w:bCs/>
          <w:sz w:val="32"/>
          <w:szCs w:val="32"/>
          <w:lang w:val="ru-RU"/>
        </w:rPr>
        <w:t>СОЛОНЕЦКОЕ МУНИЦИПАЛЬНОЕ ОБРАЗОВАНИЕ</w:t>
      </w:r>
    </w:p>
    <w:p w:rsidR="00C968CD" w:rsidRPr="00C968CD" w:rsidRDefault="00C968CD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968CD">
        <w:rPr>
          <w:rFonts w:ascii="Arial" w:hAnsi="Arial" w:cs="Arial"/>
          <w:b/>
          <w:bCs/>
          <w:sz w:val="32"/>
          <w:szCs w:val="32"/>
          <w:lang w:val="ru-RU"/>
        </w:rPr>
        <w:t>АДМИНИСТРАЦИЯ</w:t>
      </w:r>
    </w:p>
    <w:p w:rsidR="00C968CD" w:rsidRPr="00C968CD" w:rsidRDefault="00C968CD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C968CD">
        <w:rPr>
          <w:rFonts w:ascii="Arial" w:hAnsi="Arial" w:cs="Arial"/>
          <w:b/>
          <w:bCs/>
          <w:sz w:val="32"/>
          <w:szCs w:val="32"/>
          <w:lang w:val="ru-RU"/>
        </w:rPr>
        <w:t>ПОСТАНОВЛЕНИЕ</w:t>
      </w:r>
    </w:p>
    <w:p w:rsidR="00C968CD" w:rsidRPr="00C968CD" w:rsidRDefault="00C968CD" w:rsidP="00C968CD">
      <w:pPr>
        <w:ind w:firstLine="709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C968CD" w:rsidRPr="00C968CD" w:rsidRDefault="00C968CD" w:rsidP="00C968CD">
      <w:pPr>
        <w:pStyle w:val="af5"/>
        <w:shd w:val="clear" w:color="auto" w:fill="FFFFFF"/>
        <w:spacing w:before="0" w:beforeAutospacing="0" w:after="0" w:afterAutospacing="0"/>
        <w:ind w:right="-57"/>
        <w:jc w:val="center"/>
        <w:rPr>
          <w:color w:val="212121"/>
          <w:sz w:val="28"/>
          <w:szCs w:val="28"/>
        </w:rPr>
      </w:pPr>
      <w:r w:rsidRPr="00C968CD">
        <w:rPr>
          <w:b/>
          <w:bCs/>
          <w:color w:val="000000"/>
          <w:sz w:val="28"/>
          <w:szCs w:val="28"/>
          <w:shd w:val="clear" w:color="auto" w:fill="FFFFFF"/>
        </w:rPr>
        <w:t xml:space="preserve">Об определении мест (участков) для уничтожения </w:t>
      </w:r>
      <w:r w:rsidR="009E07A4">
        <w:rPr>
          <w:b/>
          <w:bCs/>
          <w:color w:val="000000"/>
          <w:sz w:val="28"/>
          <w:szCs w:val="28"/>
          <w:shd w:val="clear" w:color="auto" w:fill="FFFFFF"/>
        </w:rPr>
        <w:t xml:space="preserve">(сжигания) трупов </w:t>
      </w:r>
      <w:r w:rsidRPr="00C968C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животных</w:t>
      </w:r>
      <w:r w:rsidR="009E07A4">
        <w:rPr>
          <w:b/>
          <w:bCs/>
          <w:color w:val="000000"/>
          <w:sz w:val="28"/>
          <w:szCs w:val="28"/>
          <w:shd w:val="clear" w:color="auto" w:fill="FFFFFF"/>
        </w:rPr>
        <w:t>, птиц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и биологических отходов</w:t>
      </w:r>
    </w:p>
    <w:p w:rsidR="00C968CD" w:rsidRPr="00C968CD" w:rsidRDefault="00C968CD" w:rsidP="00C968CD">
      <w:pPr>
        <w:pStyle w:val="af5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C968CD">
        <w:rPr>
          <w:b/>
          <w:bCs/>
          <w:color w:val="000000"/>
          <w:spacing w:val="-6"/>
          <w:sz w:val="28"/>
          <w:szCs w:val="28"/>
          <w:shd w:val="clear" w:color="auto" w:fill="FFFFFF"/>
        </w:rPr>
        <w:t> </w:t>
      </w:r>
    </w:p>
    <w:p w:rsidR="00C968CD" w:rsidRPr="00C968CD" w:rsidRDefault="00C968CD" w:rsidP="00C968CD">
      <w:pPr>
        <w:shd w:val="clear" w:color="auto" w:fill="FFFFFF"/>
        <w:ind w:firstLine="709"/>
        <w:jc w:val="both"/>
        <w:rPr>
          <w:rFonts w:ascii="Arial" w:hAnsi="Arial" w:cs="Arial"/>
          <w:color w:val="5F5F5F"/>
          <w:lang w:val="ru-RU"/>
        </w:rPr>
      </w:pPr>
    </w:p>
    <w:p w:rsidR="00C968CD" w:rsidRPr="0024142E" w:rsidRDefault="00C968CD" w:rsidP="00C968CD">
      <w:pPr>
        <w:pStyle w:val="af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24142E">
        <w:rPr>
          <w:color w:val="000000"/>
          <w:sz w:val="26"/>
          <w:szCs w:val="26"/>
        </w:rPr>
        <w:t xml:space="preserve">      В целях предупреждения распространения особо опасных болезней животных, в том числе заболеваний общих для человека и животных на территори</w:t>
      </w:r>
      <w:r>
        <w:rPr>
          <w:color w:val="000000"/>
          <w:sz w:val="26"/>
          <w:szCs w:val="26"/>
        </w:rPr>
        <w:t>и Солонецкого</w:t>
      </w:r>
      <w:r w:rsidRPr="0024142E">
        <w:rPr>
          <w:color w:val="000000"/>
          <w:sz w:val="26"/>
          <w:szCs w:val="26"/>
        </w:rPr>
        <w:t xml:space="preserve"> муни</w:t>
      </w:r>
      <w:r>
        <w:rPr>
          <w:color w:val="000000"/>
          <w:sz w:val="26"/>
          <w:szCs w:val="26"/>
        </w:rPr>
        <w:t>ципального образования</w:t>
      </w:r>
      <w:r w:rsidRPr="0024142E">
        <w:rPr>
          <w:color w:val="000000"/>
          <w:sz w:val="26"/>
          <w:szCs w:val="26"/>
        </w:rPr>
        <w:t>  руководствуюсь статьёй  14 пункта 8 Федерального закона от 06.10.2003 № 131 «Об общих принципах организации местного самоуправления в Российской Федерации»,  Администраци</w:t>
      </w:r>
      <w:r>
        <w:rPr>
          <w:color w:val="000000"/>
          <w:sz w:val="26"/>
          <w:szCs w:val="26"/>
        </w:rPr>
        <w:t>я Солонец</w:t>
      </w:r>
      <w:r w:rsidR="00B671FA">
        <w:rPr>
          <w:color w:val="000000"/>
          <w:sz w:val="26"/>
          <w:szCs w:val="26"/>
        </w:rPr>
        <w:t>кого муниципального образования – администрация сельского поселения:</w:t>
      </w:r>
      <w:r w:rsidRPr="0024142E">
        <w:rPr>
          <w:b/>
          <w:bCs/>
          <w:color w:val="000000"/>
          <w:sz w:val="26"/>
          <w:szCs w:val="26"/>
        </w:rPr>
        <w:t xml:space="preserve">                 </w:t>
      </w:r>
    </w:p>
    <w:p w:rsidR="00C968CD" w:rsidRPr="0024142E" w:rsidRDefault="00C968CD" w:rsidP="00C968CD">
      <w:pPr>
        <w:pStyle w:val="af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C968CD" w:rsidRDefault="00BB1535" w:rsidP="009E07A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903A8C">
        <w:rPr>
          <w:rFonts w:ascii="Arial" w:hAnsi="Arial" w:cs="Arial"/>
          <w:b/>
          <w:sz w:val="30"/>
          <w:szCs w:val="30"/>
          <w:lang w:val="ru-RU"/>
        </w:rPr>
        <w:t>ПОСТАНОВЛЯ</w:t>
      </w:r>
      <w:r>
        <w:rPr>
          <w:rFonts w:ascii="Arial" w:hAnsi="Arial" w:cs="Arial"/>
          <w:b/>
          <w:sz w:val="30"/>
          <w:szCs w:val="30"/>
          <w:lang w:val="ru-RU"/>
        </w:rPr>
        <w:t>ЕТ</w:t>
      </w:r>
      <w:r w:rsidRPr="00903A8C">
        <w:rPr>
          <w:rFonts w:ascii="Arial" w:hAnsi="Arial" w:cs="Arial"/>
          <w:b/>
          <w:sz w:val="30"/>
          <w:szCs w:val="30"/>
          <w:lang w:val="ru-RU"/>
        </w:rPr>
        <w:t>:</w:t>
      </w:r>
    </w:p>
    <w:p w:rsidR="005B74FD" w:rsidRDefault="00C968CD" w:rsidP="00C968CD">
      <w:pPr>
        <w:pStyle w:val="a9"/>
        <w:jc w:val="both"/>
        <w:rPr>
          <w:rFonts w:ascii="Times New Roman" w:hAnsi="Times New Roman"/>
          <w:sz w:val="26"/>
          <w:szCs w:val="26"/>
          <w:lang w:val="ru-RU"/>
        </w:rPr>
      </w:pPr>
      <w:r w:rsidRPr="0024142E">
        <w:rPr>
          <w:rFonts w:ascii="Times New Roman" w:hAnsi="Times New Roman"/>
          <w:spacing w:val="-6"/>
          <w:sz w:val="26"/>
          <w:szCs w:val="26"/>
        </w:rPr>
        <w:t>   </w:t>
      </w:r>
      <w:r w:rsidRPr="0024142E">
        <w:rPr>
          <w:rFonts w:ascii="Times New Roman" w:hAnsi="Times New Roman"/>
          <w:spacing w:val="-6"/>
          <w:sz w:val="26"/>
          <w:szCs w:val="26"/>
          <w:lang w:val="ru-RU"/>
        </w:rPr>
        <w:t xml:space="preserve"> </w:t>
      </w:r>
      <w:r w:rsidRPr="0024142E">
        <w:rPr>
          <w:rFonts w:ascii="Times New Roman" w:hAnsi="Times New Roman"/>
          <w:spacing w:val="-6"/>
          <w:sz w:val="26"/>
          <w:szCs w:val="26"/>
        </w:rPr>
        <w:t> </w:t>
      </w:r>
      <w:r w:rsidRPr="0024142E">
        <w:rPr>
          <w:rFonts w:ascii="Times New Roman" w:hAnsi="Times New Roman"/>
          <w:spacing w:val="-6"/>
          <w:sz w:val="26"/>
          <w:szCs w:val="26"/>
          <w:lang w:val="ru-RU"/>
        </w:rPr>
        <w:t xml:space="preserve">1. </w:t>
      </w:r>
      <w:r w:rsidRPr="0024142E">
        <w:rPr>
          <w:rFonts w:ascii="Times New Roman" w:hAnsi="Times New Roman"/>
          <w:sz w:val="26"/>
          <w:szCs w:val="26"/>
          <w:lang w:val="ru-RU"/>
        </w:rPr>
        <w:t>Определить местом уничтожения</w:t>
      </w:r>
      <w:r w:rsidR="00903A8C">
        <w:rPr>
          <w:rFonts w:ascii="Times New Roman" w:hAnsi="Times New Roman"/>
          <w:sz w:val="26"/>
          <w:szCs w:val="26"/>
          <w:lang w:val="ru-RU"/>
        </w:rPr>
        <w:t>(сжигания) трупов</w:t>
      </w:r>
      <w:r w:rsidRPr="0024142E">
        <w:rPr>
          <w:rFonts w:ascii="Times New Roman" w:hAnsi="Times New Roman"/>
          <w:sz w:val="26"/>
          <w:szCs w:val="26"/>
          <w:lang w:val="ru-RU"/>
        </w:rPr>
        <w:t xml:space="preserve"> животных</w:t>
      </w:r>
      <w:r w:rsidR="00903A8C">
        <w:rPr>
          <w:rFonts w:ascii="Times New Roman" w:hAnsi="Times New Roman"/>
          <w:sz w:val="26"/>
          <w:szCs w:val="26"/>
          <w:lang w:val="ru-RU"/>
        </w:rPr>
        <w:t>, птиц</w:t>
      </w:r>
      <w:r w:rsidRPr="0024142E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и биологических отходов </w:t>
      </w:r>
      <w:r w:rsidRPr="0024142E">
        <w:rPr>
          <w:rFonts w:ascii="Times New Roman" w:hAnsi="Times New Roman"/>
          <w:sz w:val="26"/>
          <w:szCs w:val="26"/>
          <w:lang w:val="ru-RU"/>
        </w:rPr>
        <w:t xml:space="preserve">на территории </w:t>
      </w:r>
      <w:r>
        <w:rPr>
          <w:rFonts w:ascii="Times New Roman" w:hAnsi="Times New Roman"/>
          <w:sz w:val="26"/>
          <w:szCs w:val="26"/>
          <w:lang w:val="ru-RU"/>
        </w:rPr>
        <w:t>Солонецкого муниципального образования</w:t>
      </w:r>
      <w:r w:rsidRPr="0024142E">
        <w:rPr>
          <w:rFonts w:ascii="Times New Roman" w:hAnsi="Times New Roman"/>
          <w:sz w:val="26"/>
          <w:szCs w:val="26"/>
        </w:rPr>
        <w:t>   </w:t>
      </w:r>
      <w:r w:rsidR="00903A8C">
        <w:rPr>
          <w:rFonts w:ascii="Times New Roman" w:hAnsi="Times New Roman"/>
          <w:sz w:val="26"/>
          <w:szCs w:val="26"/>
          <w:lang w:val="ru-RU"/>
        </w:rPr>
        <w:t>в случае массового падежа или возникновения чрезвычайной ситуации:</w:t>
      </w:r>
    </w:p>
    <w:p w:rsidR="00C968CD" w:rsidRPr="009E07A4" w:rsidRDefault="00903A8C" w:rsidP="00C968CD">
      <w:pPr>
        <w:pStyle w:val="a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C968CD" w:rsidRPr="0024142E">
        <w:rPr>
          <w:rFonts w:ascii="Times New Roman" w:hAnsi="Times New Roman"/>
          <w:sz w:val="26"/>
          <w:szCs w:val="26"/>
          <w:lang w:val="ru-RU"/>
        </w:rPr>
        <w:t>земельный</w:t>
      </w:r>
      <w:r w:rsidR="00C968CD" w:rsidRPr="0024142E">
        <w:rPr>
          <w:rFonts w:ascii="Times New Roman" w:hAnsi="Times New Roman"/>
          <w:sz w:val="26"/>
          <w:szCs w:val="26"/>
        </w:rPr>
        <w:t>  </w:t>
      </w:r>
      <w:r w:rsidR="00C968CD" w:rsidRPr="0024142E">
        <w:rPr>
          <w:rFonts w:ascii="Times New Roman" w:hAnsi="Times New Roman"/>
          <w:sz w:val="26"/>
          <w:szCs w:val="26"/>
          <w:lang w:val="ru-RU"/>
        </w:rPr>
        <w:t xml:space="preserve">участок в кадастровом </w:t>
      </w:r>
      <w:r w:rsidR="009E07A4">
        <w:rPr>
          <w:rFonts w:ascii="Times New Roman" w:hAnsi="Times New Roman"/>
          <w:sz w:val="26"/>
          <w:szCs w:val="26"/>
          <w:lang w:val="ru-RU"/>
        </w:rPr>
        <w:t>квартале с номером 38:11:150205</w:t>
      </w:r>
      <w:r w:rsidR="00C968CD" w:rsidRPr="0024142E">
        <w:rPr>
          <w:rFonts w:ascii="Times New Roman" w:hAnsi="Times New Roman"/>
          <w:sz w:val="26"/>
          <w:szCs w:val="26"/>
          <w:lang w:val="ru-RU"/>
        </w:rPr>
        <w:t>. М</w:t>
      </w:r>
      <w:r w:rsidR="00C968CD" w:rsidRPr="0024142E">
        <w:rPr>
          <w:rStyle w:val="a7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  <w:lang w:val="ru-RU"/>
        </w:rPr>
        <w:t>естоположение:</w:t>
      </w:r>
      <w:r w:rsidR="00C968CD" w:rsidRPr="0024142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E07A4">
        <w:rPr>
          <w:rFonts w:ascii="Times New Roman" w:hAnsi="Times New Roman"/>
          <w:sz w:val="26"/>
          <w:szCs w:val="26"/>
          <w:lang w:val="ru-RU"/>
        </w:rPr>
        <w:t>в западной части села Солонцы, расстояние от жилых домов 1,5 км.</w:t>
      </w:r>
      <w:r w:rsidR="00C968CD" w:rsidRPr="0024142E">
        <w:rPr>
          <w:rFonts w:ascii="Times New Roman" w:hAnsi="Times New Roman"/>
          <w:sz w:val="26"/>
          <w:szCs w:val="26"/>
          <w:lang w:val="ru-RU"/>
        </w:rPr>
        <w:t xml:space="preserve"> м, имеются подъездные </w:t>
      </w:r>
      <w:bookmarkStart w:id="0" w:name="_GoBack"/>
      <w:bookmarkEnd w:id="0"/>
      <w:r w:rsidR="00BB1535" w:rsidRPr="0024142E">
        <w:rPr>
          <w:rFonts w:ascii="Times New Roman" w:hAnsi="Times New Roman"/>
          <w:sz w:val="26"/>
          <w:szCs w:val="26"/>
          <w:lang w:val="ru-RU"/>
        </w:rPr>
        <w:t>пути</w:t>
      </w:r>
      <w:r w:rsidR="00BB1535" w:rsidRPr="0024142E">
        <w:rPr>
          <w:rStyle w:val="a7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</w:rPr>
        <w:t> (</w:t>
      </w:r>
      <w:r w:rsidR="00C968CD" w:rsidRPr="0024142E">
        <w:rPr>
          <w:rStyle w:val="a7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  <w:lang w:val="ru-RU"/>
        </w:rPr>
        <w:t>приложение</w:t>
      </w:r>
      <w:r w:rsidR="005A4F8C">
        <w:rPr>
          <w:rStyle w:val="a7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  <w:lang w:val="ru-RU"/>
        </w:rPr>
        <w:t xml:space="preserve"> прилагается</w:t>
      </w:r>
      <w:r w:rsidR="009E07A4">
        <w:rPr>
          <w:rStyle w:val="a7"/>
          <w:rFonts w:ascii="Times New Roman" w:hAnsi="Times New Roman"/>
          <w:b w:val="0"/>
          <w:bCs w:val="0"/>
          <w:color w:val="000000"/>
          <w:sz w:val="26"/>
          <w:szCs w:val="26"/>
          <w:shd w:val="clear" w:color="auto" w:fill="FFFFFF"/>
          <w:lang w:val="ru-RU"/>
        </w:rPr>
        <w:t>)</w:t>
      </w:r>
      <w:r w:rsidR="00C968CD" w:rsidRPr="0024142E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</w:p>
    <w:p w:rsidR="00C968CD" w:rsidRPr="00C968CD" w:rsidRDefault="00C968CD" w:rsidP="00C968CD">
      <w:pPr>
        <w:pStyle w:val="af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C968CD">
        <w:rPr>
          <w:color w:val="000000"/>
          <w:sz w:val="26"/>
          <w:szCs w:val="26"/>
        </w:rPr>
        <w:t>Данное постановление вступает в силу с момента его официального опубликования  на официальном сайте поселения.</w:t>
      </w:r>
    </w:p>
    <w:p w:rsidR="00C968CD" w:rsidRPr="00C968CD" w:rsidRDefault="00C968CD" w:rsidP="00C968CD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3. </w:t>
      </w:r>
      <w:r w:rsidRPr="00C968CD">
        <w:rPr>
          <w:rFonts w:ascii="Times New Roman" w:hAnsi="Times New Roman"/>
          <w:color w:val="000000"/>
          <w:sz w:val="26"/>
          <w:szCs w:val="26"/>
          <w:lang w:val="ru-RU"/>
        </w:rPr>
        <w:t>Контроль за исполнением настоящего постановления оставляю за собой.</w:t>
      </w:r>
      <w:r w:rsidRPr="00C968CD">
        <w:rPr>
          <w:rFonts w:ascii="Times New Roman" w:hAnsi="Times New Roman"/>
          <w:color w:val="000000"/>
          <w:sz w:val="26"/>
          <w:szCs w:val="26"/>
          <w:lang w:val="ru-RU"/>
        </w:rPr>
        <w:br/>
      </w:r>
    </w:p>
    <w:p w:rsidR="009E07A4" w:rsidRDefault="009E07A4" w:rsidP="009E07A4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sz w:val="30"/>
          <w:szCs w:val="30"/>
          <w:lang w:val="ru-RU"/>
        </w:rPr>
      </w:pPr>
    </w:p>
    <w:p w:rsidR="009E07A4" w:rsidRDefault="009E07A4" w:rsidP="001004A5">
      <w:pPr>
        <w:shd w:val="clear" w:color="auto" w:fill="FFFFFF"/>
        <w:ind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 Солонецкого</w:t>
      </w:r>
    </w:p>
    <w:p w:rsidR="009E07A4" w:rsidRDefault="001004A5" w:rsidP="001004A5">
      <w:pPr>
        <w:shd w:val="clear" w:color="auto" w:fill="FFFFFF"/>
        <w:ind w:firstLine="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</w:t>
      </w:r>
      <w:r w:rsidR="009E07A4">
        <w:rPr>
          <w:rFonts w:ascii="Times New Roman" w:hAnsi="Times New Roman"/>
          <w:lang w:val="ru-RU"/>
        </w:rPr>
        <w:t>униципального образования</w:t>
      </w:r>
      <w:r>
        <w:rPr>
          <w:rFonts w:ascii="Times New Roman" w:hAnsi="Times New Roman"/>
          <w:lang w:val="ru-RU"/>
        </w:rPr>
        <w:t xml:space="preserve">                                            С.В. Лучкин</w:t>
      </w:r>
    </w:p>
    <w:p w:rsidR="009E07A4" w:rsidRPr="009E07A4" w:rsidRDefault="009E07A4" w:rsidP="001004A5">
      <w:pPr>
        <w:shd w:val="clear" w:color="auto" w:fill="FFFFFF"/>
        <w:ind w:firstLine="567"/>
        <w:rPr>
          <w:rFonts w:ascii="Times New Roman" w:hAnsi="Times New Roman"/>
          <w:lang w:val="ru-RU"/>
        </w:rPr>
      </w:pPr>
    </w:p>
    <w:p w:rsidR="00C968CD" w:rsidRDefault="00C968CD" w:rsidP="00C968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0"/>
          <w:szCs w:val="30"/>
          <w:lang w:val="ru-RU"/>
        </w:rPr>
      </w:pPr>
    </w:p>
    <w:p w:rsidR="00C968CD" w:rsidRDefault="00C968CD" w:rsidP="00C968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0"/>
          <w:szCs w:val="30"/>
          <w:lang w:val="ru-RU"/>
        </w:rPr>
      </w:pPr>
    </w:p>
    <w:p w:rsidR="001004A5" w:rsidRDefault="001004A5" w:rsidP="001004A5">
      <w:pPr>
        <w:tabs>
          <w:tab w:val="left" w:pos="1695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Приложение </w:t>
      </w:r>
    </w:p>
    <w:p w:rsidR="001004A5" w:rsidRDefault="001004A5" w:rsidP="001004A5">
      <w:pPr>
        <w:tabs>
          <w:tab w:val="left" w:pos="1695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постановлению Администрации</w:t>
      </w:r>
    </w:p>
    <w:p w:rsidR="001004A5" w:rsidRDefault="005A4F8C" w:rsidP="001004A5">
      <w:pPr>
        <w:tabs>
          <w:tab w:val="left" w:pos="1695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Солонецкого муниципального образования</w:t>
      </w:r>
    </w:p>
    <w:p w:rsidR="001004A5" w:rsidRDefault="00E17139" w:rsidP="001004A5">
      <w:pPr>
        <w:tabs>
          <w:tab w:val="left" w:pos="1695"/>
        </w:tabs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от 19.02.2025 № 15</w:t>
      </w:r>
    </w:p>
    <w:p w:rsidR="005A4F8C" w:rsidRDefault="005A4F8C" w:rsidP="001004A5">
      <w:pPr>
        <w:tabs>
          <w:tab w:val="left" w:pos="1695"/>
        </w:tabs>
        <w:jc w:val="right"/>
        <w:rPr>
          <w:rFonts w:ascii="Times New Roman" w:hAnsi="Times New Roman"/>
          <w:lang w:val="ru-RU"/>
        </w:rPr>
      </w:pPr>
    </w:p>
    <w:p w:rsidR="005A4F8C" w:rsidRDefault="005A4F8C" w:rsidP="001004A5">
      <w:pPr>
        <w:tabs>
          <w:tab w:val="left" w:pos="1695"/>
        </w:tabs>
        <w:jc w:val="right"/>
        <w:rPr>
          <w:rFonts w:ascii="Times New Roman" w:hAnsi="Times New Roman"/>
          <w:lang w:val="ru-RU"/>
        </w:rPr>
      </w:pPr>
    </w:p>
    <w:p w:rsidR="005A4F8C" w:rsidRDefault="005A4F8C" w:rsidP="001004A5">
      <w:pPr>
        <w:tabs>
          <w:tab w:val="left" w:pos="1695"/>
        </w:tabs>
        <w:jc w:val="right"/>
        <w:rPr>
          <w:rFonts w:ascii="Times New Roman" w:hAnsi="Times New Roman"/>
          <w:lang w:val="ru-RU"/>
        </w:rPr>
      </w:pPr>
    </w:p>
    <w:p w:rsidR="00C968CD" w:rsidRDefault="005A4F8C" w:rsidP="001004A5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b/>
          <w:sz w:val="30"/>
          <w:szCs w:val="30"/>
          <w:lang w:val="ru-RU"/>
        </w:rPr>
      </w:pPr>
      <w:r>
        <w:rPr>
          <w:rFonts w:ascii="Arial" w:hAnsi="Arial" w:cs="Arial"/>
          <w:b/>
          <w:noProof/>
          <w:sz w:val="30"/>
          <w:szCs w:val="30"/>
          <w:lang w:val="ru-RU" w:eastAsia="ru-RU" w:bidi="ar-SA"/>
        </w:rPr>
        <w:drawing>
          <wp:inline distT="0" distB="0" distL="0" distR="0">
            <wp:extent cx="5939790" cy="4347819"/>
            <wp:effectExtent l="0" t="0" r="0" b="0"/>
            <wp:docPr id="1" name="Рисунок 1" descr="C:\Users\User\Desktop\Screenshot_20250219-095102_Yandex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50219-095102_Yandex M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4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CD" w:rsidRDefault="00C968CD" w:rsidP="00C968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0"/>
          <w:szCs w:val="30"/>
          <w:lang w:val="ru-RU"/>
        </w:rPr>
      </w:pPr>
    </w:p>
    <w:p w:rsidR="00C968CD" w:rsidRDefault="00C968CD" w:rsidP="00C968CD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sz w:val="30"/>
          <w:szCs w:val="30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C968CD" w:rsidRDefault="00C968CD" w:rsidP="00470BD8">
      <w:pPr>
        <w:ind w:left="709"/>
        <w:jc w:val="right"/>
        <w:rPr>
          <w:rFonts w:ascii="Times New Roman" w:hAnsi="Times New Roman"/>
          <w:lang w:val="ru-RU"/>
        </w:rPr>
      </w:pPr>
    </w:p>
    <w:p w:rsidR="0024142E" w:rsidRPr="00780509" w:rsidRDefault="0024142E" w:rsidP="00780509">
      <w:pPr>
        <w:tabs>
          <w:tab w:val="left" w:pos="1695"/>
        </w:tabs>
        <w:rPr>
          <w:rFonts w:ascii="Times New Roman" w:hAnsi="Times New Roman"/>
          <w:lang w:val="ru-RU"/>
        </w:rPr>
      </w:pPr>
    </w:p>
    <w:sectPr w:rsidR="0024142E" w:rsidRPr="00780509" w:rsidSect="001004A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16394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8AC40FA"/>
    <w:multiLevelType w:val="singleLevel"/>
    <w:tmpl w:val="02FA9F32"/>
    <w:lvl w:ilvl="0">
      <w:start w:val="1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6DC121B"/>
    <w:multiLevelType w:val="singleLevel"/>
    <w:tmpl w:val="7EA605C6"/>
    <w:lvl w:ilvl="0">
      <w:start w:val="1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F97A90"/>
    <w:multiLevelType w:val="hybridMultilevel"/>
    <w:tmpl w:val="C6683C32"/>
    <w:lvl w:ilvl="0" w:tplc="34D8C2D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21FDD"/>
    <w:multiLevelType w:val="singleLevel"/>
    <w:tmpl w:val="25C201BA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47388E"/>
    <w:multiLevelType w:val="singleLevel"/>
    <w:tmpl w:val="3AAC4898"/>
    <w:lvl w:ilvl="0">
      <w:start w:val="7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BFA73FA"/>
    <w:multiLevelType w:val="singleLevel"/>
    <w:tmpl w:val="A462F4B0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F50C0"/>
    <w:rsid w:val="000659FA"/>
    <w:rsid w:val="000849C4"/>
    <w:rsid w:val="00095D8D"/>
    <w:rsid w:val="000D4CA8"/>
    <w:rsid w:val="000D58D1"/>
    <w:rsid w:val="000F6364"/>
    <w:rsid w:val="001004A5"/>
    <w:rsid w:val="00107D16"/>
    <w:rsid w:val="001F2FC7"/>
    <w:rsid w:val="00210060"/>
    <w:rsid w:val="0024142E"/>
    <w:rsid w:val="0024224F"/>
    <w:rsid w:val="00242B2D"/>
    <w:rsid w:val="002571AD"/>
    <w:rsid w:val="00270D29"/>
    <w:rsid w:val="00281786"/>
    <w:rsid w:val="002B5063"/>
    <w:rsid w:val="002C1B0F"/>
    <w:rsid w:val="002C4E9F"/>
    <w:rsid w:val="002E0AAB"/>
    <w:rsid w:val="002F60CF"/>
    <w:rsid w:val="0039412D"/>
    <w:rsid w:val="003D6697"/>
    <w:rsid w:val="0041088E"/>
    <w:rsid w:val="00444601"/>
    <w:rsid w:val="00470BD8"/>
    <w:rsid w:val="005A4F8C"/>
    <w:rsid w:val="005B0779"/>
    <w:rsid w:val="005B74FD"/>
    <w:rsid w:val="005D6D64"/>
    <w:rsid w:val="0060442A"/>
    <w:rsid w:val="006674BC"/>
    <w:rsid w:val="006742E5"/>
    <w:rsid w:val="006A28A6"/>
    <w:rsid w:val="006B5519"/>
    <w:rsid w:val="006B78B5"/>
    <w:rsid w:val="007432DD"/>
    <w:rsid w:val="007537B1"/>
    <w:rsid w:val="00780509"/>
    <w:rsid w:val="00784168"/>
    <w:rsid w:val="007A1058"/>
    <w:rsid w:val="007A3AAE"/>
    <w:rsid w:val="007B36B2"/>
    <w:rsid w:val="007E18A9"/>
    <w:rsid w:val="00801CF3"/>
    <w:rsid w:val="00840FE8"/>
    <w:rsid w:val="00855E43"/>
    <w:rsid w:val="0088522E"/>
    <w:rsid w:val="00893FCA"/>
    <w:rsid w:val="008C1836"/>
    <w:rsid w:val="008D047D"/>
    <w:rsid w:val="00900C62"/>
    <w:rsid w:val="00900DE9"/>
    <w:rsid w:val="00903A8C"/>
    <w:rsid w:val="00953545"/>
    <w:rsid w:val="009A382F"/>
    <w:rsid w:val="009E07A4"/>
    <w:rsid w:val="00A1039E"/>
    <w:rsid w:val="00A2653B"/>
    <w:rsid w:val="00A37424"/>
    <w:rsid w:val="00A76C68"/>
    <w:rsid w:val="00A838B6"/>
    <w:rsid w:val="00AA3EE8"/>
    <w:rsid w:val="00B370D5"/>
    <w:rsid w:val="00B62E17"/>
    <w:rsid w:val="00B664CE"/>
    <w:rsid w:val="00B671FA"/>
    <w:rsid w:val="00B809E4"/>
    <w:rsid w:val="00B80EC2"/>
    <w:rsid w:val="00B97B4B"/>
    <w:rsid w:val="00BB1535"/>
    <w:rsid w:val="00BD252B"/>
    <w:rsid w:val="00BD39FB"/>
    <w:rsid w:val="00BE2EC8"/>
    <w:rsid w:val="00BF1580"/>
    <w:rsid w:val="00C0511E"/>
    <w:rsid w:val="00C413CE"/>
    <w:rsid w:val="00C44FB5"/>
    <w:rsid w:val="00C54AE2"/>
    <w:rsid w:val="00C968CD"/>
    <w:rsid w:val="00CA69C8"/>
    <w:rsid w:val="00CF1C26"/>
    <w:rsid w:val="00CF3999"/>
    <w:rsid w:val="00D02DC2"/>
    <w:rsid w:val="00D2564F"/>
    <w:rsid w:val="00D42484"/>
    <w:rsid w:val="00D456E9"/>
    <w:rsid w:val="00D73CE5"/>
    <w:rsid w:val="00D7764E"/>
    <w:rsid w:val="00DE61D5"/>
    <w:rsid w:val="00DF5FCE"/>
    <w:rsid w:val="00E17139"/>
    <w:rsid w:val="00E67405"/>
    <w:rsid w:val="00EE46EE"/>
    <w:rsid w:val="00F031E7"/>
    <w:rsid w:val="00F43620"/>
    <w:rsid w:val="00F55C68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23BF0-473F-44D7-93B9-CD7064B7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31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1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1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1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1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1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1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1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1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31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31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31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31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31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31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31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31E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031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031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31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031E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31E7"/>
    <w:rPr>
      <w:b/>
      <w:bCs/>
    </w:rPr>
  </w:style>
  <w:style w:type="character" w:styleId="a8">
    <w:name w:val="Emphasis"/>
    <w:basedOn w:val="a0"/>
    <w:uiPriority w:val="20"/>
    <w:qFormat/>
    <w:rsid w:val="00F031E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31E7"/>
    <w:rPr>
      <w:szCs w:val="32"/>
    </w:rPr>
  </w:style>
  <w:style w:type="paragraph" w:styleId="aa">
    <w:name w:val="List Paragraph"/>
    <w:basedOn w:val="a"/>
    <w:uiPriority w:val="34"/>
    <w:qFormat/>
    <w:rsid w:val="00F031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31E7"/>
    <w:rPr>
      <w:i/>
    </w:rPr>
  </w:style>
  <w:style w:type="character" w:customStyle="1" w:styleId="22">
    <w:name w:val="Цитата 2 Знак"/>
    <w:basedOn w:val="a0"/>
    <w:link w:val="21"/>
    <w:uiPriority w:val="29"/>
    <w:rsid w:val="00F031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031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031E7"/>
    <w:rPr>
      <w:b/>
      <w:i/>
      <w:sz w:val="24"/>
    </w:rPr>
  </w:style>
  <w:style w:type="character" w:styleId="ad">
    <w:name w:val="Subtle Emphasis"/>
    <w:uiPriority w:val="19"/>
    <w:qFormat/>
    <w:rsid w:val="00F031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031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031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031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031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031E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446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4601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0F636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9BEE-1584-4D6D-9952-8C152A00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SOLONCIADMPC</cp:lastModifiedBy>
  <cp:revision>15</cp:revision>
  <cp:lastPrinted>2025-02-18T04:59:00Z</cp:lastPrinted>
  <dcterms:created xsi:type="dcterms:W3CDTF">2023-08-07T07:25:00Z</dcterms:created>
  <dcterms:modified xsi:type="dcterms:W3CDTF">2025-03-03T03:46:00Z</dcterms:modified>
</cp:coreProperties>
</file>